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41FF" w14:textId="5E85B31D" w:rsidR="00247D07" w:rsidRDefault="00531A14" w:rsidP="0004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7BD5">
        <w:rPr>
          <w:rFonts w:asciiTheme="minorHAnsi" w:hAnsiTheme="minorHAnsi" w:cstheme="minorHAnsi"/>
          <w:b/>
        </w:rPr>
        <w:t xml:space="preserve">P- </w:t>
      </w:r>
      <w:r>
        <w:rPr>
          <w:rFonts w:asciiTheme="minorHAnsi" w:hAnsiTheme="minorHAnsi" w:cstheme="minorHAnsi"/>
          <w:b/>
        </w:rPr>
        <w:t>86</w:t>
      </w:r>
      <w:r w:rsidRPr="00A07BD5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SOLICITUD DE </w:t>
      </w:r>
      <w:r w:rsidRPr="00247D07">
        <w:rPr>
          <w:rFonts w:asciiTheme="minorHAnsi" w:hAnsiTheme="minorHAnsi" w:cstheme="minorHAnsi"/>
          <w:b/>
        </w:rPr>
        <w:t>INSCRIPCIÓN DE EMPRESAS RELACIONADAS CON LAS MÁQUINAS RECREATIVAS Y DE AZAR EN EL REGISTRO GENERAL DEL JUEGO</w:t>
      </w:r>
      <w:r w:rsidRPr="00A07BD5">
        <w:rPr>
          <w:rFonts w:asciiTheme="minorHAnsi" w:hAnsiTheme="minorHAnsi" w:cstheme="minorHAnsi"/>
          <w:b/>
        </w:rPr>
        <w:t>.</w:t>
      </w:r>
    </w:p>
    <w:p w14:paraId="71D18733" w14:textId="77777777" w:rsidR="002F10A2" w:rsidRDefault="002F10A2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E4C5CF" w14:textId="2D27A9DF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4067"/>
        <w:gridCol w:w="708"/>
        <w:gridCol w:w="2116"/>
      </w:tblGrid>
      <w:tr w:rsidR="004C33B4" w14:paraId="402FF098" w14:textId="77777777" w:rsidTr="00531A1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BB19" w14:textId="77777777" w:rsidR="004C33B4" w:rsidRDefault="004C33B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31A14">
              <w:rPr>
                <w:rFonts w:cstheme="minorHAnsi"/>
                <w:b/>
                <w:sz w:val="22"/>
                <w:szCs w:val="22"/>
              </w:rPr>
              <w:t>Denominación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8CDD" w14:textId="77777777" w:rsidR="004C33B4" w:rsidRDefault="004C33B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1DF" w14:textId="77777777" w:rsidR="004C33B4" w:rsidRDefault="004C33B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31A14">
              <w:rPr>
                <w:rFonts w:cstheme="minorHAnsi"/>
                <w:b/>
                <w:sz w:val="22"/>
                <w:szCs w:val="22"/>
              </w:rPr>
              <w:t>DIR3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CDF4" w14:textId="504E6C0D" w:rsidR="004C33B4" w:rsidRDefault="00573F58" w:rsidP="00356167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</w:t>
            </w:r>
            <w:r w:rsidR="00356167">
              <w:rPr>
                <w:rFonts w:cstheme="minorHAnsi"/>
                <w:sz w:val="22"/>
                <w:szCs w:val="22"/>
              </w:rPr>
              <w:t>36667</w:t>
            </w:r>
            <w:bookmarkStart w:id="0" w:name="_GoBack"/>
            <w:bookmarkEnd w:id="0"/>
          </w:p>
        </w:tc>
      </w:tr>
    </w:tbl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531A14">
        <w:tc>
          <w:tcPr>
            <w:tcW w:w="704" w:type="dxa"/>
            <w:shd w:val="clear" w:color="auto" w:fill="auto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531A14">
        <w:tc>
          <w:tcPr>
            <w:tcW w:w="2263" w:type="dxa"/>
            <w:gridSpan w:val="3"/>
            <w:shd w:val="clear" w:color="auto" w:fill="auto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auto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531A14">
        <w:tc>
          <w:tcPr>
            <w:tcW w:w="1125" w:type="dxa"/>
            <w:gridSpan w:val="2"/>
            <w:shd w:val="clear" w:color="auto" w:fill="auto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531A14">
        <w:tc>
          <w:tcPr>
            <w:tcW w:w="8497" w:type="dxa"/>
            <w:gridSpan w:val="10"/>
            <w:shd w:val="clear" w:color="auto" w:fill="auto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1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531A14">
        <w:tc>
          <w:tcPr>
            <w:tcW w:w="8497" w:type="dxa"/>
            <w:gridSpan w:val="10"/>
            <w:shd w:val="clear" w:color="auto" w:fill="auto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531A14">
        <w:tc>
          <w:tcPr>
            <w:tcW w:w="8497" w:type="dxa"/>
            <w:gridSpan w:val="10"/>
            <w:shd w:val="clear" w:color="auto" w:fill="auto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1"/>
    <w:p w14:paraId="0B5A958B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50E6548B" w14:textId="77777777" w:rsidR="00846023" w:rsidRDefault="00846023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48EAF029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531A14">
        <w:tc>
          <w:tcPr>
            <w:tcW w:w="704" w:type="dxa"/>
            <w:shd w:val="clear" w:color="auto" w:fill="auto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531A14">
        <w:tc>
          <w:tcPr>
            <w:tcW w:w="2375" w:type="dxa"/>
            <w:gridSpan w:val="3"/>
            <w:shd w:val="clear" w:color="auto" w:fill="auto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auto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531A14">
        <w:tc>
          <w:tcPr>
            <w:tcW w:w="1125" w:type="dxa"/>
            <w:gridSpan w:val="2"/>
            <w:shd w:val="clear" w:color="auto" w:fill="auto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2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2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531A14">
        <w:tc>
          <w:tcPr>
            <w:tcW w:w="8494" w:type="dxa"/>
            <w:shd w:val="clear" w:color="auto" w:fill="auto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25CDCD25" w14:textId="77777777" w:rsidR="00C85165" w:rsidRDefault="00C8516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1A8CCF" w14:textId="77777777" w:rsidR="004D4CF9" w:rsidRDefault="004D4CF9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127"/>
        <w:gridCol w:w="569"/>
        <w:gridCol w:w="990"/>
        <w:gridCol w:w="429"/>
        <w:gridCol w:w="279"/>
        <w:gridCol w:w="712"/>
        <w:gridCol w:w="567"/>
        <w:gridCol w:w="851"/>
        <w:gridCol w:w="564"/>
        <w:gridCol w:w="708"/>
        <w:gridCol w:w="426"/>
        <w:gridCol w:w="434"/>
        <w:gridCol w:w="133"/>
        <w:gridCol w:w="711"/>
      </w:tblGrid>
      <w:tr w:rsidR="00E1518A" w:rsidRPr="00377DE4" w14:paraId="31058375" w14:textId="77777777" w:rsidTr="004E68DD">
        <w:tc>
          <w:tcPr>
            <w:tcW w:w="1127" w:type="dxa"/>
            <w:shd w:val="clear" w:color="auto" w:fill="auto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569" w:type="dxa"/>
            <w:shd w:val="clear" w:color="auto" w:fill="auto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107" w:type="dxa"/>
            <w:gridSpan w:val="7"/>
            <w:shd w:val="clear" w:color="auto" w:fill="auto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711" w:type="dxa"/>
            <w:shd w:val="clear" w:color="auto" w:fill="auto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4E68DD">
        <w:tc>
          <w:tcPr>
            <w:tcW w:w="1127" w:type="dxa"/>
            <w:shd w:val="clear" w:color="auto" w:fill="auto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569" w:type="dxa"/>
            <w:shd w:val="clear" w:color="auto" w:fill="auto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auto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shd w:val="clear" w:color="auto" w:fill="auto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4E68DD">
        <w:tc>
          <w:tcPr>
            <w:tcW w:w="1127" w:type="dxa"/>
            <w:shd w:val="clear" w:color="auto" w:fill="auto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343DC8E" w14:textId="77777777" w:rsidR="00C85165" w:rsidRDefault="00C8516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531A14">
        <w:tc>
          <w:tcPr>
            <w:tcW w:w="8494" w:type="dxa"/>
            <w:shd w:val="clear" w:color="auto" w:fill="auto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780C3AA5" w14:textId="77777777" w:rsidR="002F10A2" w:rsidRDefault="002F10A2" w:rsidP="00AD4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8463C" w14:textId="5D45F2FF" w:rsidR="00AD46EF" w:rsidRDefault="00173F62" w:rsidP="00AD4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46EF">
        <w:rPr>
          <w:rFonts w:asciiTheme="minorHAnsi" w:hAnsiTheme="minorHAnsi" w:cstheme="minorHAnsi"/>
          <w:b/>
          <w:sz w:val="22"/>
          <w:szCs w:val="22"/>
        </w:rPr>
        <w:t>Documentación Requerida*</w:t>
      </w:r>
    </w:p>
    <w:p w14:paraId="412E13B3" w14:textId="577E8D66" w:rsidR="00AD46EF" w:rsidRDefault="008D6F30" w:rsidP="00AD46EF">
      <w:pPr>
        <w:spacing w:line="36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>
        <w:rPr>
          <w:rFonts w:asciiTheme="minorHAnsi" w:hAnsiTheme="minorHAnsi" w:cstheme="minorHAnsi"/>
          <w:b/>
          <w:sz w:val="22"/>
          <w:szCs w:val="22"/>
        </w:rPr>
        <w:t xml:space="preserve">.a).- </w:t>
      </w:r>
      <w:r w:rsidR="00AD46EF" w:rsidRPr="00AD46EF">
        <w:rPr>
          <w:rFonts w:asciiTheme="minorHAnsi" w:hAnsiTheme="minorHAnsi" w:cstheme="minorHAnsi"/>
          <w:b/>
          <w:sz w:val="22"/>
          <w:szCs w:val="22"/>
        </w:rPr>
        <w:t xml:space="preserve">Documentación de necesaria aportación por el solicitante: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AD46EF" w:rsidRPr="00377DE4" w14:paraId="7E6B5B60" w14:textId="77777777" w:rsidTr="00531A14">
        <w:trPr>
          <w:trHeight w:val="379"/>
        </w:trPr>
        <w:tc>
          <w:tcPr>
            <w:tcW w:w="4392" w:type="dxa"/>
            <w:shd w:val="clear" w:color="auto" w:fill="auto"/>
          </w:tcPr>
          <w:p w14:paraId="636B3633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Documento</w:t>
            </w:r>
          </w:p>
        </w:tc>
        <w:tc>
          <w:tcPr>
            <w:tcW w:w="4108" w:type="dxa"/>
            <w:shd w:val="clear" w:color="auto" w:fill="auto"/>
          </w:tcPr>
          <w:p w14:paraId="230B2A88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 aporta en la solicitud:</w:t>
            </w:r>
          </w:p>
        </w:tc>
      </w:tr>
      <w:tr w:rsidR="00AD46EF" w:rsidRPr="00377DE4" w14:paraId="24550A00" w14:textId="77777777" w:rsidTr="00531A14">
        <w:trPr>
          <w:trHeight w:val="379"/>
        </w:trPr>
        <w:tc>
          <w:tcPr>
            <w:tcW w:w="4392" w:type="dxa"/>
            <w:shd w:val="clear" w:color="auto" w:fill="auto"/>
          </w:tcPr>
          <w:p w14:paraId="4592BA9A" w14:textId="77777777" w:rsidR="00173F62" w:rsidRPr="00255550" w:rsidRDefault="00173F62" w:rsidP="00173F62">
            <w:pPr>
              <w:jc w:val="both"/>
              <w:rPr>
                <w:sz w:val="18"/>
                <w:szCs w:val="18"/>
              </w:rPr>
            </w:pPr>
            <w:r w:rsidRPr="00255550">
              <w:rPr>
                <w:b/>
                <w:sz w:val="18"/>
                <w:szCs w:val="18"/>
              </w:rPr>
              <w:t>En caso de personas físicas, d</w:t>
            </w:r>
            <w:r w:rsidRPr="00255550">
              <w:rPr>
                <w:sz w:val="18"/>
                <w:szCs w:val="18"/>
              </w:rPr>
              <w:t>eclaración del Impuesto sobre Patrimonio (si no presenta declaración, relación de bienes y derechos siguiendo los mismos criterios del Impuesto sobre el Patrimonio, no inferior a 90.000 euros).</w:t>
            </w:r>
          </w:p>
          <w:p w14:paraId="779D6603" w14:textId="290D815C" w:rsidR="00AD46EF" w:rsidRPr="00C42CA0" w:rsidRDefault="00173F62" w:rsidP="00173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50">
              <w:rPr>
                <w:b/>
                <w:sz w:val="18"/>
                <w:szCs w:val="18"/>
              </w:rPr>
              <w:t>En caso de sociedades,</w:t>
            </w:r>
            <w:r w:rsidRPr="00255550">
              <w:rPr>
                <w:sz w:val="18"/>
                <w:szCs w:val="18"/>
              </w:rPr>
              <w:t xml:space="preserve"> escritura pública en la que constará   la cuantía del capital desembolsado, no inferior a 90.000 euros,  los  nombres y apellidos de los socios, con la cuota de participación de los mismos, copia de los estatutos y Certificado de inscripción en el Registro Mercantil.</w:t>
            </w:r>
          </w:p>
        </w:tc>
        <w:tc>
          <w:tcPr>
            <w:tcW w:w="4108" w:type="dxa"/>
            <w:shd w:val="clear" w:color="auto" w:fill="auto"/>
          </w:tcPr>
          <w:p w14:paraId="6C5F6FE8" w14:textId="77777777" w:rsidR="00AD46EF" w:rsidRPr="00377DE4" w:rsidRDefault="00356167" w:rsidP="00AD46EF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8617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D46EF" w:rsidRPr="00377DE4" w14:paraId="4E019690" w14:textId="77777777" w:rsidTr="00531A14">
        <w:trPr>
          <w:trHeight w:val="379"/>
        </w:trPr>
        <w:tc>
          <w:tcPr>
            <w:tcW w:w="4392" w:type="dxa"/>
            <w:shd w:val="clear" w:color="auto" w:fill="auto"/>
          </w:tcPr>
          <w:p w14:paraId="6D6D5912" w14:textId="1CB45B20" w:rsidR="00AD46EF" w:rsidRPr="00C42CA0" w:rsidRDefault="00173F62" w:rsidP="00AD46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50">
              <w:rPr>
                <w:sz w:val="18"/>
                <w:szCs w:val="18"/>
              </w:rPr>
              <w:t>Memoria sobre la experiencia profesional, medios humanos y técnicos, locales, oficinas, etc., indicando si son propios o ajenos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14:paraId="16FEF4CA" w14:textId="77777777" w:rsidR="00AD46EF" w:rsidRPr="00377DE4" w:rsidRDefault="00356167" w:rsidP="00AD46EF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14535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D46EF" w:rsidRPr="00377DE4" w14:paraId="230ADADE" w14:textId="77777777" w:rsidTr="00531A14">
        <w:trPr>
          <w:trHeight w:val="379"/>
        </w:trPr>
        <w:tc>
          <w:tcPr>
            <w:tcW w:w="4392" w:type="dxa"/>
            <w:shd w:val="clear" w:color="auto" w:fill="auto"/>
          </w:tcPr>
          <w:p w14:paraId="2DFA0075" w14:textId="3C15B6E0" w:rsidR="00AD46EF" w:rsidRPr="00C42CA0" w:rsidRDefault="00173F62" w:rsidP="00AD46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50">
              <w:rPr>
                <w:sz w:val="18"/>
                <w:szCs w:val="18"/>
              </w:rPr>
              <w:t>Certificado de alta en el régimen correspondiente de la Seguridad Social, tanto de la empresa como de sus empleados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14:paraId="6AF062CA" w14:textId="77777777" w:rsidR="00AD46EF" w:rsidRPr="00377DE4" w:rsidRDefault="00356167" w:rsidP="00AD46EF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260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73F62" w:rsidRPr="00377DE4" w14:paraId="04EB0CE9" w14:textId="77777777" w:rsidTr="00531A14">
        <w:trPr>
          <w:trHeight w:val="379"/>
        </w:trPr>
        <w:tc>
          <w:tcPr>
            <w:tcW w:w="4392" w:type="dxa"/>
            <w:shd w:val="clear" w:color="auto" w:fill="auto"/>
            <w:vAlign w:val="center"/>
          </w:tcPr>
          <w:p w14:paraId="727B374F" w14:textId="3B7C969E" w:rsidR="00173F62" w:rsidRPr="00C42CA0" w:rsidRDefault="00173F62" w:rsidP="00173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50">
              <w:rPr>
                <w:sz w:val="18"/>
                <w:szCs w:val="18"/>
              </w:rPr>
              <w:t>Justificación de haber constituido la fianza correspondiente.</w:t>
            </w:r>
          </w:p>
        </w:tc>
        <w:tc>
          <w:tcPr>
            <w:tcW w:w="4108" w:type="dxa"/>
            <w:shd w:val="clear" w:color="auto" w:fill="auto"/>
          </w:tcPr>
          <w:p w14:paraId="7C05C888" w14:textId="77777777" w:rsidR="00173F62" w:rsidRPr="00377DE4" w:rsidRDefault="00356167" w:rsidP="00173F6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2787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6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73F62" w:rsidRPr="00377DE4" w14:paraId="79D84AAB" w14:textId="77777777" w:rsidTr="00531A14">
        <w:trPr>
          <w:trHeight w:val="379"/>
        </w:trPr>
        <w:tc>
          <w:tcPr>
            <w:tcW w:w="4392" w:type="dxa"/>
            <w:shd w:val="clear" w:color="auto" w:fill="auto"/>
          </w:tcPr>
          <w:p w14:paraId="7492BB64" w14:textId="77777777" w:rsidR="00173F62" w:rsidRPr="00C42CA0" w:rsidRDefault="00173F62" w:rsidP="00173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534">
              <w:rPr>
                <w:color w:val="333333"/>
                <w:sz w:val="20"/>
                <w:szCs w:val="20"/>
              </w:rPr>
              <w:t>Tasa administrativa.</w:t>
            </w:r>
          </w:p>
        </w:tc>
        <w:tc>
          <w:tcPr>
            <w:tcW w:w="4108" w:type="dxa"/>
            <w:shd w:val="clear" w:color="auto" w:fill="auto"/>
          </w:tcPr>
          <w:p w14:paraId="3C2BDD5F" w14:textId="77777777" w:rsidR="00173F62" w:rsidRPr="00377DE4" w:rsidRDefault="00356167" w:rsidP="00173F6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411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6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6D89C415" w14:textId="77777777" w:rsidR="000100B1" w:rsidRPr="00876B01" w:rsidRDefault="000100B1" w:rsidP="000100B1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5806D617" w14:textId="77777777" w:rsidR="00AD46EF" w:rsidRDefault="00AD46EF" w:rsidP="00AD46EF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AC2947E" w14:textId="7B1F29BE" w:rsidR="00F77A26" w:rsidRPr="00AD46EF" w:rsidRDefault="00F77A26" w:rsidP="00F77A26">
      <w:pPr>
        <w:spacing w:line="240" w:lineRule="atLea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7.b).- </w:t>
      </w:r>
      <w:r w:rsidRPr="00AD46EF">
        <w:rPr>
          <w:rFonts w:cstheme="minorHAnsi"/>
          <w:b/>
          <w:sz w:val="22"/>
          <w:szCs w:val="22"/>
        </w:rPr>
        <w:t xml:space="preserve">Documentación cuya consulta el solicitante puede </w:t>
      </w:r>
      <w:r>
        <w:rPr>
          <w:rFonts w:cstheme="minorHAnsi"/>
          <w:b/>
          <w:sz w:val="22"/>
          <w:szCs w:val="22"/>
        </w:rPr>
        <w:t xml:space="preserve">Oponerse o </w:t>
      </w:r>
      <w:r w:rsidRPr="00AD46EF">
        <w:rPr>
          <w:rFonts w:cstheme="minorHAnsi"/>
          <w:b/>
          <w:sz w:val="22"/>
          <w:szCs w:val="22"/>
        </w:rPr>
        <w:t>N</w:t>
      </w:r>
      <w:r>
        <w:rPr>
          <w:rFonts w:cstheme="minorHAnsi"/>
          <w:b/>
          <w:sz w:val="22"/>
          <w:szCs w:val="22"/>
        </w:rPr>
        <w:t>o</w:t>
      </w:r>
      <w:r w:rsidRPr="00AD46E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A</w:t>
      </w:r>
      <w:r w:rsidRPr="00AD46EF">
        <w:rPr>
          <w:rFonts w:cstheme="minorHAnsi"/>
          <w:b/>
          <w:sz w:val="22"/>
          <w:szCs w:val="22"/>
        </w:rPr>
        <w:t>utorizar a la Administración:</w:t>
      </w:r>
    </w:p>
    <w:p w14:paraId="15C79B30" w14:textId="77777777" w:rsidR="00F77A26" w:rsidRDefault="00F77A26" w:rsidP="006235C9">
      <w:pPr>
        <w:jc w:val="both"/>
        <w:rPr>
          <w:rFonts w:cstheme="minorHAnsi"/>
          <w:color w:val="000000"/>
          <w:sz w:val="22"/>
          <w:szCs w:val="22"/>
        </w:rPr>
      </w:pPr>
    </w:p>
    <w:p w14:paraId="25994C31" w14:textId="77777777" w:rsidR="00F77A26" w:rsidRDefault="00F77A26" w:rsidP="00610D6F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</w:t>
      </w:r>
    </w:p>
    <w:p w14:paraId="730455DF" w14:textId="77777777" w:rsidR="004D4CF9" w:rsidRDefault="004D4CF9" w:rsidP="00610D6F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5F4F24" w14:textId="77777777" w:rsidR="004D4CF9" w:rsidRPr="004D4CF9" w:rsidRDefault="004D4CF9" w:rsidP="00610D6F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26162D" w14:textId="77777777" w:rsidR="00F77A26" w:rsidRPr="004D4CF9" w:rsidRDefault="00F77A26" w:rsidP="00610D6F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[  ]  Me OPONGO* a la consulta de: </w:t>
      </w:r>
      <w:r w:rsidRPr="004D4CF9">
        <w:rPr>
          <w:rFonts w:asciiTheme="minorHAnsi" w:hAnsiTheme="minorHAnsi" w:cstheme="minorHAnsi"/>
          <w:i/>
          <w:color w:val="000000"/>
          <w:sz w:val="20"/>
          <w:szCs w:val="20"/>
        </w:rPr>
        <w:t>Consulta de Datos de Identidad</w:t>
      </w:r>
    </w:p>
    <w:p w14:paraId="312D90DE" w14:textId="77777777" w:rsidR="00F77A26" w:rsidRPr="004D4CF9" w:rsidRDefault="00F77A26" w:rsidP="00610D6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 xml:space="preserve">[  ]  Me OPONGO* a la consulta de: </w:t>
      </w:r>
      <w:r w:rsidRPr="004D4CF9">
        <w:rPr>
          <w:rFonts w:asciiTheme="minorHAnsi" w:hAnsiTheme="minorHAnsi" w:cstheme="minorHAnsi"/>
          <w:i/>
          <w:color w:val="000000"/>
          <w:sz w:val="20"/>
          <w:szCs w:val="20"/>
        </w:rPr>
        <w:t>Consulta de Inexistencia de antecedentes penales</w:t>
      </w:r>
      <w:r w:rsidRPr="004D4CF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C1B6A4B" w14:textId="77777777" w:rsidR="00F77A26" w:rsidRPr="004D4CF9" w:rsidRDefault="00F77A26" w:rsidP="006235C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C98A54" w14:textId="77777777" w:rsidR="00F77A26" w:rsidRPr="004D4CF9" w:rsidRDefault="00F77A26" w:rsidP="00610D6F">
      <w:pPr>
        <w:pStyle w:val="Prrafodelista"/>
        <w:ind w:left="0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>Asimismo, autoriza la consulta de los datos tributarios, excepto que expresamente no autorice la consulta</w:t>
      </w:r>
    </w:p>
    <w:p w14:paraId="08CC6C25" w14:textId="77777777" w:rsidR="00F77A26" w:rsidRPr="004D4CF9" w:rsidRDefault="00F77A26" w:rsidP="006D70C1">
      <w:pPr>
        <w:ind w:hanging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55D80B1" w14:textId="77777777" w:rsidR="00F77A26" w:rsidRPr="004D4CF9" w:rsidRDefault="00F77A26" w:rsidP="006235C9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 xml:space="preserve">[ ] NO AUTORIZO* la consulta de datos de: </w:t>
      </w:r>
      <w:r w:rsidRPr="004D4CF9">
        <w:rPr>
          <w:rFonts w:asciiTheme="minorHAnsi" w:hAnsiTheme="minorHAnsi" w:cstheme="minorHAnsi"/>
          <w:i/>
          <w:color w:val="000000"/>
          <w:sz w:val="20"/>
          <w:szCs w:val="20"/>
        </w:rPr>
        <w:t>Estar al corriente en el cumplimiento de las obligaciones tributarias con la CARM.</w:t>
      </w:r>
    </w:p>
    <w:p w14:paraId="2AEE844A" w14:textId="759153F5" w:rsidR="00F77A26" w:rsidRPr="004D4CF9" w:rsidRDefault="00F77A26" w:rsidP="006235C9">
      <w:pPr>
        <w:jc w:val="both"/>
        <w:rPr>
          <w:rFonts w:asciiTheme="minorHAnsi" w:hAnsiTheme="minorHAnsi" w:cstheme="minorHAnsi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 xml:space="preserve"> [ ] NO AUTORIZO* la consulta de datos de: </w:t>
      </w:r>
      <w:r w:rsidRPr="004D4CF9">
        <w:rPr>
          <w:rFonts w:asciiTheme="minorHAnsi" w:hAnsiTheme="minorHAnsi" w:cstheme="minorHAnsi"/>
          <w:i/>
          <w:color w:val="000000"/>
          <w:sz w:val="20"/>
          <w:szCs w:val="20"/>
        </w:rPr>
        <w:t>Certificado del Impuesto sobre Actividades Económicas.</w:t>
      </w:r>
      <w:r w:rsidRPr="004D4C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55E4FD" w14:textId="77777777" w:rsidR="00F77A26" w:rsidRPr="004D4CF9" w:rsidRDefault="00F77A26" w:rsidP="006235C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3E6E6D" w14:textId="77777777" w:rsidR="00F77A26" w:rsidRPr="004D4CF9" w:rsidRDefault="00F77A26" w:rsidP="006235C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D4CF9">
        <w:rPr>
          <w:rFonts w:asciiTheme="minorHAnsi" w:hAnsiTheme="minorHAnsi" w:cstheme="minorHAnsi"/>
          <w:color w:val="000000"/>
          <w:sz w:val="20"/>
          <w:szCs w:val="20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71D1618E" w14:textId="31FABA1C" w:rsidR="00F77A26" w:rsidRDefault="00F77A26" w:rsidP="00AD46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6E7F7" w14:textId="3D9E45EA" w:rsidR="00422AA5" w:rsidRPr="00377DE4" w:rsidRDefault="008D6F30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4D4CF9">
        <w:trPr>
          <w:trHeight w:val="992"/>
        </w:trPr>
        <w:tc>
          <w:tcPr>
            <w:tcW w:w="4252" w:type="dxa"/>
            <w:shd w:val="clear" w:color="auto" w:fill="auto"/>
            <w:vAlign w:val="center"/>
          </w:tcPr>
          <w:p w14:paraId="3780D62D" w14:textId="1E61F68F" w:rsidR="0091193A" w:rsidRPr="00511B3B" w:rsidRDefault="0091193A" w:rsidP="004D4CF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285F1E">
              <w:rPr>
                <w:rFonts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E418F" w14:textId="1732B5FD" w:rsidR="0091193A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7603AA7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8A69A69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INFORMACION BÁSICA SOBRE PROTECCION DE DATOS</w:t>
      </w:r>
    </w:p>
    <w:p w14:paraId="7A7E6331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5DB03FB7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 w:rsidRPr="00E11954"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4D89457E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263BCFD6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5FA10F25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Derechos del interesado: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40CEE671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Procedencia de los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 w:rsidRPr="00E11954">
        <w:rPr>
          <w:rFonts w:asciiTheme="minorHAnsi" w:hAnsiTheme="minorHAnsi" w:cstheme="minorHAnsi"/>
          <w:sz w:val="16"/>
          <w:szCs w:val="16"/>
        </w:rPr>
        <w:t>.</w:t>
      </w:r>
    </w:p>
    <w:p w14:paraId="5C6B5B62" w14:textId="77777777" w:rsidR="003150A2" w:rsidRPr="00E11954" w:rsidRDefault="003150A2" w:rsidP="003150A2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- Información adicional: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 w:rsidRPr="00E11954">
          <w:rPr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</w:p>
    <w:sectPr w:rsidR="003150A2" w:rsidRPr="00E11954" w:rsidSect="004D4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562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025644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616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6B44" w14:textId="0456B8C1" w:rsidR="00846023" w:rsidRDefault="00356167">
    <w:pPr>
      <w:pStyle w:val="Encabezado"/>
    </w:pPr>
    <w:r>
      <w:rPr>
        <w:noProof/>
      </w:rPr>
      <w:pict w14:anchorId="0CED3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3204" o:spid="_x0000_s47106" type="#_x0000_t136" style="position:absolute;margin-left:0;margin-top:0;width:581.6pt;height:17.6pt;rotation:315;z-index:-251654144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1E0ADF05" w:rsidR="00DE65B0" w:rsidRDefault="00356167" w:rsidP="004D4CF9">
    <w:pPr>
      <w:spacing w:before="600"/>
      <w:ind w:right="-1276" w:hanging="567"/>
    </w:pPr>
    <w:r>
      <w:rPr>
        <w:noProof/>
      </w:rPr>
      <w:pict w14:anchorId="0985DD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3205" o:spid="_x0000_s47107" type="#_x0000_t136" style="position:absolute;margin-left:0;margin-top:0;width:581.6pt;height:17.6pt;rotation:315;z-index:-251652096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66F355B2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E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="004D4CF9" w:rsidRPr="004D4CF9">
      <w:rPr>
        <w:noProof/>
      </w:rPr>
      <w:drawing>
        <wp:anchor distT="152400" distB="152400" distL="152400" distR="152400" simplePos="0" relativeHeight="251666432" behindDoc="1" locked="0" layoutInCell="1" allowOverlap="1" wp14:anchorId="188A3F9A" wp14:editId="0AB6B358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24C7" w14:textId="423149B4" w:rsidR="00846023" w:rsidRDefault="00356167">
    <w:pPr>
      <w:pStyle w:val="Encabezado"/>
    </w:pPr>
    <w:r>
      <w:rPr>
        <w:noProof/>
      </w:rPr>
      <w:pict w14:anchorId="43AC4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3203" o:spid="_x0000_s47105" type="#_x0000_t136" style="position:absolute;margin-left:0;margin-top:0;width:581.6pt;height:17.6pt;rotation:315;z-index:-251656192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0B1"/>
    <w:rsid w:val="000102DA"/>
    <w:rsid w:val="00016C32"/>
    <w:rsid w:val="00022992"/>
    <w:rsid w:val="00022ACD"/>
    <w:rsid w:val="000423B9"/>
    <w:rsid w:val="000431A5"/>
    <w:rsid w:val="00046CA7"/>
    <w:rsid w:val="000471DF"/>
    <w:rsid w:val="00050EBE"/>
    <w:rsid w:val="00066FCC"/>
    <w:rsid w:val="0007299A"/>
    <w:rsid w:val="00076AD8"/>
    <w:rsid w:val="000A1DD7"/>
    <w:rsid w:val="000B05D2"/>
    <w:rsid w:val="000B2504"/>
    <w:rsid w:val="000B6C78"/>
    <w:rsid w:val="000B7CB7"/>
    <w:rsid w:val="000C394D"/>
    <w:rsid w:val="000D1416"/>
    <w:rsid w:val="000E0DAE"/>
    <w:rsid w:val="000E1A7E"/>
    <w:rsid w:val="000E1BBC"/>
    <w:rsid w:val="000E406D"/>
    <w:rsid w:val="000E71F2"/>
    <w:rsid w:val="000F5FA1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73F62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11C4"/>
    <w:rsid w:val="001F3570"/>
    <w:rsid w:val="001F5095"/>
    <w:rsid w:val="00215492"/>
    <w:rsid w:val="00232D14"/>
    <w:rsid w:val="00234DCA"/>
    <w:rsid w:val="00235396"/>
    <w:rsid w:val="002402C3"/>
    <w:rsid w:val="00247D07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565B"/>
    <w:rsid w:val="002D6655"/>
    <w:rsid w:val="002D7E8E"/>
    <w:rsid w:val="002E168F"/>
    <w:rsid w:val="002E5FF4"/>
    <w:rsid w:val="002F10A2"/>
    <w:rsid w:val="002F5621"/>
    <w:rsid w:val="002F6345"/>
    <w:rsid w:val="00301D9B"/>
    <w:rsid w:val="00305C74"/>
    <w:rsid w:val="0030624D"/>
    <w:rsid w:val="00312A65"/>
    <w:rsid w:val="003150A2"/>
    <w:rsid w:val="00321FB6"/>
    <w:rsid w:val="003305FC"/>
    <w:rsid w:val="00346EB0"/>
    <w:rsid w:val="00356167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65E0"/>
    <w:rsid w:val="004A6670"/>
    <w:rsid w:val="004B264A"/>
    <w:rsid w:val="004B66E5"/>
    <w:rsid w:val="004C0985"/>
    <w:rsid w:val="004C33B4"/>
    <w:rsid w:val="004C4D9C"/>
    <w:rsid w:val="004D25B2"/>
    <w:rsid w:val="004D3BD5"/>
    <w:rsid w:val="004D4CF9"/>
    <w:rsid w:val="004D7E4F"/>
    <w:rsid w:val="004E0C2E"/>
    <w:rsid w:val="004E1F65"/>
    <w:rsid w:val="004E68DD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1A14"/>
    <w:rsid w:val="00534DD4"/>
    <w:rsid w:val="005352B0"/>
    <w:rsid w:val="00543C56"/>
    <w:rsid w:val="00561A73"/>
    <w:rsid w:val="00573F58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4A7A"/>
    <w:rsid w:val="005C7DA4"/>
    <w:rsid w:val="005F75EA"/>
    <w:rsid w:val="006015FB"/>
    <w:rsid w:val="00602CC7"/>
    <w:rsid w:val="00621785"/>
    <w:rsid w:val="00631892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9283E"/>
    <w:rsid w:val="007929DC"/>
    <w:rsid w:val="007A57F5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173AA"/>
    <w:rsid w:val="0084328B"/>
    <w:rsid w:val="00846023"/>
    <w:rsid w:val="00854D7D"/>
    <w:rsid w:val="00865032"/>
    <w:rsid w:val="00880AB2"/>
    <w:rsid w:val="0089520C"/>
    <w:rsid w:val="00895559"/>
    <w:rsid w:val="008A159D"/>
    <w:rsid w:val="008A7194"/>
    <w:rsid w:val="008A7F96"/>
    <w:rsid w:val="008B0B12"/>
    <w:rsid w:val="008B0DBB"/>
    <w:rsid w:val="008C7E01"/>
    <w:rsid w:val="008D6F30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D46EF"/>
    <w:rsid w:val="00AF38A8"/>
    <w:rsid w:val="00B0037F"/>
    <w:rsid w:val="00B22676"/>
    <w:rsid w:val="00B31F18"/>
    <w:rsid w:val="00B33059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231FE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85165"/>
    <w:rsid w:val="00C956AC"/>
    <w:rsid w:val="00CA7B65"/>
    <w:rsid w:val="00CB1510"/>
    <w:rsid w:val="00CB3B5F"/>
    <w:rsid w:val="00CC1E82"/>
    <w:rsid w:val="00CE101B"/>
    <w:rsid w:val="00CE57AE"/>
    <w:rsid w:val="00D05291"/>
    <w:rsid w:val="00D07F9C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84150"/>
    <w:rsid w:val="00EA2579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77A26"/>
    <w:rsid w:val="00F8001C"/>
    <w:rsid w:val="00FA7613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7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46EF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247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441B-89FD-4F29-8BCC-83D439D7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4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4</cp:revision>
  <cp:lastPrinted>2020-10-21T12:01:00Z</cp:lastPrinted>
  <dcterms:created xsi:type="dcterms:W3CDTF">2023-06-13T07:01:00Z</dcterms:created>
  <dcterms:modified xsi:type="dcterms:W3CDTF">2023-06-13T07:17:00Z</dcterms:modified>
</cp:coreProperties>
</file>